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C7" w:rsidRDefault="00795031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Univerzita sv. Cyrila a Metoda v Trnave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Inštitút fyzioterapie, balneológie a liečebnej rehabilitácie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IFBLR</w:t>
      </w:r>
    </w:p>
    <w:p w:rsidR="00842DC7" w:rsidRDefault="00842DC7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spolupráci s Masérskou školou AIMI Bratislava</w:t>
      </w:r>
      <w:r w:rsidR="00795031"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95031" w:rsidRDefault="00795031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>Vás pozývajú na</w:t>
      </w:r>
    </w:p>
    <w:p w:rsidR="00795031" w:rsidRPr="00795031" w:rsidRDefault="00795031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1" w:rsidRDefault="00795031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KURZ</w:t>
      </w:r>
    </w:p>
    <w:p w:rsidR="00CE3E34" w:rsidRPr="00795031" w:rsidRDefault="00CE3E34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3E34" w:rsidRDefault="00CE3E34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Reflexná masáž nôh</w:t>
      </w:r>
    </w:p>
    <w:p w:rsidR="00CE3E34" w:rsidRDefault="00CE3E34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95031" w:rsidRPr="00795031" w:rsidRDefault="00D002A5" w:rsidP="0079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Lektor</w:t>
      </w:r>
      <w:r w:rsidR="00795031" w:rsidRPr="00842D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842DC7" w:rsidRPr="00842D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PhDr. Anna </w:t>
      </w:r>
      <w:proofErr w:type="spellStart"/>
      <w:r w:rsidR="00842DC7" w:rsidRPr="00842D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Plačková</w:t>
      </w:r>
      <w:proofErr w:type="spellEnd"/>
      <w:r w:rsidR="00842DC7" w:rsidRPr="00842D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PhD.</w:t>
      </w:r>
    </w:p>
    <w:p w:rsidR="00D002A5" w:rsidRDefault="00D002A5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1" w:rsidRDefault="00D002A5" w:rsidP="0079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termíne: 20.apríla 2017 – 21. apríla 2017</w:t>
      </w:r>
    </w:p>
    <w:p w:rsidR="00D002A5" w:rsidRPr="00D002A5" w:rsidRDefault="00D002A5" w:rsidP="00795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002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ďalšie termíny podľa záujmu</w:t>
      </w:r>
    </w:p>
    <w:p w:rsidR="00842DC7" w:rsidRDefault="00842DC7" w:rsidP="0079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2DC7" w:rsidRPr="00795031" w:rsidRDefault="00842DC7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Kurz je určený pre </w:t>
      </w:r>
      <w:r w:rsidR="0036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fyzioterapeutov a</w:t>
      </w:r>
      <w:r w:rsidR="00D002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36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masérov</w:t>
      </w:r>
      <w:r w:rsidR="00D002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95031" w:rsidRPr="00795031" w:rsidRDefault="00795031" w:rsidP="0084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konania: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Inštitút fyzioterapie, balneológie a liečebnej rehabilitácie v Piešťanoch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Rázusova 14, 921 01 Piešťany, miestnosť: prízemie R0-3</w:t>
      </w:r>
    </w:p>
    <w:p w:rsidR="00795031" w:rsidRP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kurz: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2DC7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 poplatku za kurz je zahrnuté: </w:t>
      </w:r>
      <w:r w:rsidR="00D00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– teória a praktická časť, 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občerstvenie počas kurzu. </w:t>
      </w:r>
    </w:p>
    <w:p w:rsidR="00D002A5" w:rsidRDefault="00D002A5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2A5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Prihlásenie na kurz:</w:t>
      </w:r>
    </w:p>
    <w:p w:rsidR="00D002A5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Prihlásenie na kurz je záväzné s termínom do: </w:t>
      </w:r>
      <w:r w:rsidR="00D00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 mája 2017 mailom na: </w:t>
      </w:r>
      <w:hyperlink r:id="rId8" w:history="1">
        <w:r w:rsidR="00D002A5" w:rsidRPr="0087145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anna.plackova@ucm.sk</w:t>
        </w:r>
      </w:hyperlink>
      <w:r w:rsidR="00D002A5">
        <w:rPr>
          <w:rFonts w:ascii="Times New Roman" w:eastAsia="Times New Roman" w:hAnsi="Times New Roman" w:cs="Times New Roman"/>
          <w:sz w:val="24"/>
          <w:szCs w:val="24"/>
          <w:lang w:eastAsia="sk-SK"/>
        </w:rPr>
        <w:t>. Všetky ostatné informácie poskytne lektor kurzu.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9588B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budú vyrozumení formou e-mailu o zaradení na kurz v tomto termíne.</w:t>
      </w:r>
    </w:p>
    <w:p w:rsidR="00D002A5" w:rsidRDefault="0019588B" w:rsidP="00795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účastník dostane po ukončení kurzu Osvedčenie o absolvovaní kurzu.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5031"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Údaje:</w:t>
      </w:r>
      <w:r w:rsidRPr="00795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meno, priezvisko, titul, korešpondenčná adresa, telefonický a e-mailový kontakt, pracovné zaradenie</w:t>
      </w:r>
      <w:r w:rsidR="00D002A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5031" w:rsidRPr="00795031" w:rsidRDefault="00795031" w:rsidP="0079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95031" w:rsidRPr="00795031" w:rsidSect="00795031">
      <w:pgSz w:w="11906" w:h="16838"/>
      <w:pgMar w:top="56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E5" w:rsidRDefault="009C17E5" w:rsidP="00795031">
      <w:pPr>
        <w:spacing w:after="0" w:line="240" w:lineRule="auto"/>
      </w:pPr>
      <w:r>
        <w:separator/>
      </w:r>
    </w:p>
  </w:endnote>
  <w:endnote w:type="continuationSeparator" w:id="0">
    <w:p w:rsidR="009C17E5" w:rsidRDefault="009C17E5" w:rsidP="007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E5" w:rsidRDefault="009C17E5" w:rsidP="00795031">
      <w:pPr>
        <w:spacing w:after="0" w:line="240" w:lineRule="auto"/>
      </w:pPr>
      <w:r>
        <w:separator/>
      </w:r>
    </w:p>
  </w:footnote>
  <w:footnote w:type="continuationSeparator" w:id="0">
    <w:p w:rsidR="009C17E5" w:rsidRDefault="009C17E5" w:rsidP="007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D90"/>
    <w:multiLevelType w:val="multilevel"/>
    <w:tmpl w:val="DB8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1"/>
    <w:rsid w:val="0019588B"/>
    <w:rsid w:val="00367DA0"/>
    <w:rsid w:val="00372F3F"/>
    <w:rsid w:val="005B43A2"/>
    <w:rsid w:val="00691708"/>
    <w:rsid w:val="006D603F"/>
    <w:rsid w:val="00750DDD"/>
    <w:rsid w:val="00795031"/>
    <w:rsid w:val="00842DC7"/>
    <w:rsid w:val="00916A10"/>
    <w:rsid w:val="009C17E5"/>
    <w:rsid w:val="00B82716"/>
    <w:rsid w:val="00CE3E34"/>
    <w:rsid w:val="00D002A5"/>
    <w:rsid w:val="00D75165"/>
    <w:rsid w:val="00EA694B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9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950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9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503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950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0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031"/>
  </w:style>
  <w:style w:type="paragraph" w:styleId="Pta">
    <w:name w:val="footer"/>
    <w:basedOn w:val="Normlny"/>
    <w:link w:val="PtaChar"/>
    <w:uiPriority w:val="99"/>
    <w:unhideWhenUsed/>
    <w:rsid w:val="007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9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950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9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503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950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0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031"/>
  </w:style>
  <w:style w:type="paragraph" w:styleId="Pta">
    <w:name w:val="footer"/>
    <w:basedOn w:val="Normlny"/>
    <w:link w:val="PtaChar"/>
    <w:uiPriority w:val="99"/>
    <w:unhideWhenUsed/>
    <w:rsid w:val="007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lackova@uc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PRISTACHOVA, Andrea (UCM)</dc:creator>
  <cp:lastModifiedBy>PRISTACHOVA, Andrea (UCM)</cp:lastModifiedBy>
  <cp:revision>10</cp:revision>
  <dcterms:created xsi:type="dcterms:W3CDTF">2017-04-12T07:58:00Z</dcterms:created>
  <dcterms:modified xsi:type="dcterms:W3CDTF">2017-04-12T11:41:00Z</dcterms:modified>
</cp:coreProperties>
</file>